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F5" w:rsidRPr="00A976F5" w:rsidRDefault="00A976F5" w:rsidP="00A976F5">
      <w:pPr>
        <w:tabs>
          <w:tab w:val="left" w:pos="37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976F5">
        <w:rPr>
          <w:rFonts w:ascii="Times New Roman" w:hAnsi="Times New Roman"/>
          <w:b/>
          <w:sz w:val="20"/>
          <w:szCs w:val="20"/>
        </w:rPr>
        <w:t>АДМИНИСТРАЦИЯ УСТЬ-ОРДЫНСКОГО БУРЯТСКОГО ОКРУГА</w:t>
      </w:r>
    </w:p>
    <w:p w:rsidR="00A976F5" w:rsidRPr="00A976F5" w:rsidRDefault="00A976F5" w:rsidP="00A976F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976F5">
        <w:rPr>
          <w:rFonts w:ascii="Times New Roman" w:hAnsi="Times New Roman"/>
          <w:sz w:val="20"/>
          <w:szCs w:val="20"/>
        </w:rPr>
        <w:t>ОБЛАСТНОЕ ГОСУДАРСТВЕННОЕ БЮДЖЕТНОЕ УЧРЕЖДЕНИЕ КУЛЬТУРЫ</w:t>
      </w:r>
    </w:p>
    <w:p w:rsidR="00A976F5" w:rsidRPr="00A976F5" w:rsidRDefault="00A976F5" w:rsidP="00A976F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976F5">
        <w:rPr>
          <w:rFonts w:ascii="Times New Roman" w:hAnsi="Times New Roman"/>
          <w:sz w:val="20"/>
          <w:szCs w:val="20"/>
        </w:rPr>
        <w:t>«УСТЬ-ОРДЫНСКИЙ НАЦИОНАЛЬНЫЙ ЦЕНТР</w:t>
      </w:r>
    </w:p>
    <w:p w:rsidR="00A976F5" w:rsidRPr="00A976F5" w:rsidRDefault="00A976F5" w:rsidP="00A976F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976F5">
        <w:rPr>
          <w:rFonts w:ascii="Times New Roman" w:hAnsi="Times New Roman"/>
          <w:sz w:val="20"/>
          <w:szCs w:val="20"/>
        </w:rPr>
        <w:t>ХУДОЖЕСТВЕННЫХ НАРОДНЫХ ПРОМЫСЛОВ»</w:t>
      </w:r>
    </w:p>
    <w:p w:rsidR="00A976F5" w:rsidRDefault="00A976F5" w:rsidP="00E20DE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A6FE9" w:rsidRDefault="001B60B2" w:rsidP="00E20DE2">
      <w:pPr>
        <w:spacing w:after="0"/>
        <w:jc w:val="center"/>
        <w:rPr>
          <w:rFonts w:ascii="Times New Roman" w:hAnsi="Times New Roman" w:cs="Times New Roman"/>
          <w:b/>
          <w:sz w:val="24"/>
          <w:highlight w:val="yellow"/>
        </w:rPr>
      </w:pPr>
      <w:r w:rsidRPr="00514E01">
        <w:rPr>
          <w:rFonts w:ascii="Times New Roman" w:hAnsi="Times New Roman" w:cs="Times New Roman"/>
          <w:b/>
          <w:sz w:val="24"/>
        </w:rPr>
        <w:t>Окружная</w:t>
      </w:r>
      <w:r w:rsidR="00C13F65" w:rsidRPr="00514E01">
        <w:rPr>
          <w:rFonts w:ascii="Times New Roman" w:hAnsi="Times New Roman" w:cs="Times New Roman"/>
          <w:b/>
          <w:sz w:val="24"/>
        </w:rPr>
        <w:t xml:space="preserve"> </w:t>
      </w:r>
      <w:r w:rsidRPr="003F49F6">
        <w:rPr>
          <w:rFonts w:ascii="Times New Roman" w:hAnsi="Times New Roman" w:cs="Times New Roman"/>
          <w:b/>
          <w:sz w:val="24"/>
        </w:rPr>
        <w:t xml:space="preserve">научно-практическая конференция </w:t>
      </w:r>
    </w:p>
    <w:p w:rsidR="00A976F5" w:rsidRDefault="0067624D" w:rsidP="00E20DE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01D4E">
        <w:rPr>
          <w:rFonts w:ascii="Times New Roman" w:hAnsi="Times New Roman" w:cs="Times New Roman"/>
          <w:b/>
          <w:sz w:val="24"/>
        </w:rPr>
        <w:t xml:space="preserve"> </w:t>
      </w:r>
      <w:r w:rsidR="001B60B2" w:rsidRPr="00301D4E">
        <w:rPr>
          <w:rFonts w:ascii="Times New Roman" w:hAnsi="Times New Roman" w:cs="Times New Roman"/>
          <w:b/>
          <w:sz w:val="24"/>
        </w:rPr>
        <w:t>«</w:t>
      </w:r>
      <w:r w:rsidR="00301D4E">
        <w:rPr>
          <w:rFonts w:ascii="Times New Roman" w:hAnsi="Times New Roman" w:cs="Times New Roman"/>
          <w:b/>
          <w:sz w:val="24"/>
        </w:rPr>
        <w:t>НАРОДНЫЙ КОСТЮМ: ТРАДИЦИИ И СОВРЕМЕННОСТЬ</w:t>
      </w:r>
      <w:r w:rsidR="001B60B2" w:rsidRPr="00301D4E">
        <w:rPr>
          <w:rFonts w:ascii="Times New Roman" w:hAnsi="Times New Roman" w:cs="Times New Roman"/>
          <w:b/>
          <w:sz w:val="24"/>
        </w:rPr>
        <w:t>»</w:t>
      </w:r>
    </w:p>
    <w:p w:rsidR="0067624D" w:rsidRDefault="0067624D" w:rsidP="00E20DE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20B1" w:rsidRPr="00C13F65" w:rsidRDefault="005420B1" w:rsidP="006914B8">
      <w:pPr>
        <w:spacing w:after="0"/>
        <w:rPr>
          <w:rFonts w:ascii="Times New Roman" w:hAnsi="Times New Roman" w:cs="Times New Roman"/>
          <w:b/>
          <w:sz w:val="24"/>
        </w:rPr>
      </w:pPr>
    </w:p>
    <w:p w:rsidR="001B60B2" w:rsidRDefault="009C7701" w:rsidP="00E20D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Второе и</w:t>
      </w:r>
      <w:r w:rsidR="00F8383F">
        <w:rPr>
          <w:rFonts w:ascii="Times New Roman" w:hAnsi="Times New Roman" w:cs="Times New Roman"/>
          <w:b/>
          <w:sz w:val="24"/>
          <w:szCs w:val="24"/>
        </w:rPr>
        <w:t>нформационное письмо</w:t>
      </w:r>
    </w:p>
    <w:p w:rsidR="00A976F5" w:rsidRDefault="00A976F5" w:rsidP="00E20DE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91C2F">
        <w:rPr>
          <w:rFonts w:ascii="Times New Roman" w:hAnsi="Times New Roman" w:cs="Times New Roman"/>
          <w:b/>
          <w:sz w:val="24"/>
        </w:rPr>
        <w:t xml:space="preserve"> </w:t>
      </w:r>
    </w:p>
    <w:p w:rsidR="00A976F5" w:rsidRPr="001B60B2" w:rsidRDefault="001B60B2" w:rsidP="00E20DE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B60B2">
        <w:rPr>
          <w:rFonts w:ascii="Times New Roman" w:hAnsi="Times New Roman" w:cs="Times New Roman"/>
          <w:sz w:val="24"/>
        </w:rPr>
        <w:t>Уважаемые коллеги!</w:t>
      </w:r>
    </w:p>
    <w:p w:rsidR="001B60B2" w:rsidRDefault="001B60B2" w:rsidP="00E20DE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67EB1" w:rsidRPr="00072473" w:rsidRDefault="001B60B2" w:rsidP="00072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473">
        <w:rPr>
          <w:rFonts w:ascii="Times New Roman" w:hAnsi="Times New Roman" w:cs="Times New Roman"/>
          <w:sz w:val="24"/>
          <w:szCs w:val="24"/>
        </w:rPr>
        <w:t>Областное государственное бюджетное учреждение культуры «Усть-Ордынский Национальный центр худ</w:t>
      </w:r>
      <w:r w:rsidR="00DA633D">
        <w:rPr>
          <w:rFonts w:ascii="Times New Roman" w:hAnsi="Times New Roman" w:cs="Times New Roman"/>
          <w:sz w:val="24"/>
          <w:szCs w:val="24"/>
        </w:rPr>
        <w:t>ожественных народных промыслов» приглашает принять участие в</w:t>
      </w:r>
      <w:r w:rsidRPr="00072473">
        <w:rPr>
          <w:rFonts w:ascii="Times New Roman" w:hAnsi="Times New Roman" w:cs="Times New Roman"/>
          <w:sz w:val="24"/>
          <w:szCs w:val="24"/>
        </w:rPr>
        <w:t xml:space="preserve"> </w:t>
      </w:r>
      <w:r w:rsidR="005A38F3" w:rsidRPr="005A38F3">
        <w:rPr>
          <w:rFonts w:ascii="Times New Roman" w:hAnsi="Times New Roman" w:cs="Times New Roman"/>
          <w:b/>
          <w:sz w:val="24"/>
          <w:szCs w:val="24"/>
        </w:rPr>
        <w:t>заочной</w:t>
      </w:r>
      <w:r w:rsidR="005A38F3">
        <w:rPr>
          <w:rFonts w:ascii="Times New Roman" w:hAnsi="Times New Roman" w:cs="Times New Roman"/>
          <w:sz w:val="24"/>
          <w:szCs w:val="24"/>
        </w:rPr>
        <w:t xml:space="preserve"> о</w:t>
      </w:r>
      <w:r w:rsidR="00BD2BC7" w:rsidRPr="00072473">
        <w:rPr>
          <w:rFonts w:ascii="Times New Roman" w:hAnsi="Times New Roman" w:cs="Times New Roman"/>
          <w:sz w:val="24"/>
          <w:szCs w:val="24"/>
        </w:rPr>
        <w:t>кружн</w:t>
      </w:r>
      <w:r w:rsidR="00DA633D">
        <w:rPr>
          <w:rFonts w:ascii="Times New Roman" w:hAnsi="Times New Roman" w:cs="Times New Roman"/>
          <w:sz w:val="24"/>
          <w:szCs w:val="24"/>
        </w:rPr>
        <w:t>ой</w:t>
      </w:r>
      <w:r w:rsidR="00BD2BC7" w:rsidRPr="00072473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DA633D">
        <w:rPr>
          <w:rFonts w:ascii="Times New Roman" w:hAnsi="Times New Roman" w:cs="Times New Roman"/>
          <w:sz w:val="24"/>
          <w:szCs w:val="24"/>
        </w:rPr>
        <w:t>ой</w:t>
      </w:r>
      <w:r w:rsidR="00BD2BC7" w:rsidRPr="00072473">
        <w:rPr>
          <w:rFonts w:ascii="Times New Roman" w:hAnsi="Times New Roman" w:cs="Times New Roman"/>
          <w:sz w:val="24"/>
          <w:szCs w:val="24"/>
        </w:rPr>
        <w:t xml:space="preserve"> </w:t>
      </w:r>
      <w:r w:rsidR="00DA633D" w:rsidRPr="00072473">
        <w:rPr>
          <w:rFonts w:ascii="Times New Roman" w:hAnsi="Times New Roman" w:cs="Times New Roman"/>
          <w:sz w:val="24"/>
          <w:szCs w:val="24"/>
        </w:rPr>
        <w:t>конференци</w:t>
      </w:r>
      <w:r w:rsidR="00DA633D">
        <w:rPr>
          <w:rFonts w:ascii="Times New Roman" w:hAnsi="Times New Roman" w:cs="Times New Roman"/>
          <w:sz w:val="24"/>
          <w:szCs w:val="24"/>
        </w:rPr>
        <w:t>и</w:t>
      </w:r>
      <w:r w:rsidRPr="00072473">
        <w:rPr>
          <w:rFonts w:ascii="Times New Roman" w:hAnsi="Times New Roman" w:cs="Times New Roman"/>
          <w:sz w:val="24"/>
          <w:szCs w:val="24"/>
        </w:rPr>
        <w:t xml:space="preserve"> «Народный костюм: традиции и современность»</w:t>
      </w:r>
      <w:r w:rsidR="00D67EB1" w:rsidRPr="00072473">
        <w:rPr>
          <w:rFonts w:ascii="Times New Roman" w:hAnsi="Times New Roman" w:cs="Times New Roman"/>
          <w:sz w:val="24"/>
          <w:szCs w:val="24"/>
        </w:rPr>
        <w:t>.</w:t>
      </w:r>
    </w:p>
    <w:p w:rsidR="00072473" w:rsidRPr="00072473" w:rsidRDefault="00072473" w:rsidP="00072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21" w:rsidRDefault="00D67EB1" w:rsidP="0007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73">
        <w:rPr>
          <w:rFonts w:ascii="Times New Roman" w:hAnsi="Times New Roman" w:cs="Times New Roman"/>
          <w:sz w:val="24"/>
          <w:szCs w:val="24"/>
        </w:rPr>
        <w:t xml:space="preserve">На </w:t>
      </w:r>
      <w:r w:rsidR="00876643" w:rsidRPr="006914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07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рассматриваться вопросы истории, современного состояния и перспективы развития народного костюма. О</w:t>
      </w:r>
      <w:r w:rsidR="00876643" w:rsidRPr="0007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бсуждение комплекса проблем, связанных с изучением, сохранением и использованием традиционного костюма исследователями и практиками. </w:t>
      </w:r>
      <w:r w:rsidR="004068B6" w:rsidRPr="000724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76643" w:rsidRPr="00072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смыслени</w:t>
      </w:r>
      <w:r w:rsidR="004068B6" w:rsidRPr="000724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76643" w:rsidRPr="0007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социокультурной ситуации, отличительной особенностью которой является возрождение народного традиционного костюма.</w:t>
      </w:r>
    </w:p>
    <w:p w:rsidR="00017221" w:rsidRPr="00072473" w:rsidRDefault="00017221" w:rsidP="00072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070" w:rsidRPr="00072473" w:rsidRDefault="00623070" w:rsidP="0007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направления работы конференции:</w:t>
      </w:r>
    </w:p>
    <w:p w:rsidR="00F90B97" w:rsidRPr="00025AED" w:rsidRDefault="0005080D" w:rsidP="00072473">
      <w:pPr>
        <w:pStyle w:val="a7"/>
        <w:numPr>
          <w:ilvl w:val="0"/>
          <w:numId w:val="3"/>
        </w:numPr>
        <w:spacing w:before="0" w:beforeAutospacing="0" w:after="0" w:afterAutospacing="0"/>
      </w:pPr>
      <w:r w:rsidRPr="00025AED">
        <w:t>и</w:t>
      </w:r>
      <w:r w:rsidR="00F90B97" w:rsidRPr="00025AED">
        <w:t>сточники и методы изучения народной одежды;</w:t>
      </w:r>
    </w:p>
    <w:p w:rsidR="00F90B97" w:rsidRPr="00025AED" w:rsidRDefault="00F90B97" w:rsidP="00072473">
      <w:pPr>
        <w:pStyle w:val="a7"/>
        <w:numPr>
          <w:ilvl w:val="0"/>
          <w:numId w:val="3"/>
        </w:numPr>
        <w:spacing w:before="0" w:beforeAutospacing="0" w:after="0" w:afterAutospacing="0"/>
      </w:pPr>
      <w:r w:rsidRPr="00025AED">
        <w:t>археолого-этнографические реконструкции костюмов;</w:t>
      </w:r>
    </w:p>
    <w:p w:rsidR="00F90B97" w:rsidRPr="00025AED" w:rsidRDefault="00F90B97" w:rsidP="00072473">
      <w:pPr>
        <w:pStyle w:val="a7"/>
        <w:numPr>
          <w:ilvl w:val="0"/>
          <w:numId w:val="3"/>
        </w:numPr>
        <w:spacing w:before="0" w:beforeAutospacing="0" w:after="0" w:afterAutospacing="0"/>
      </w:pPr>
      <w:r w:rsidRPr="00025AED">
        <w:t>традиционный костюм, национальная и этническая идентичности;</w:t>
      </w:r>
    </w:p>
    <w:p w:rsidR="00F90B97" w:rsidRPr="00025AED" w:rsidRDefault="00F90B97" w:rsidP="00072473">
      <w:pPr>
        <w:pStyle w:val="a7"/>
        <w:numPr>
          <w:ilvl w:val="0"/>
          <w:numId w:val="3"/>
        </w:numPr>
        <w:spacing w:before="0" w:beforeAutospacing="0" w:after="0" w:afterAutospacing="0"/>
      </w:pPr>
      <w:r w:rsidRPr="00F67188">
        <w:t>религиозный фактор в</w:t>
      </w:r>
      <w:r w:rsidRPr="00025AED">
        <w:t xml:space="preserve"> традиционных костюмах;</w:t>
      </w:r>
    </w:p>
    <w:p w:rsidR="00F90B97" w:rsidRPr="00025AED" w:rsidRDefault="00F90B97" w:rsidP="00072473">
      <w:pPr>
        <w:pStyle w:val="a7"/>
        <w:numPr>
          <w:ilvl w:val="0"/>
          <w:numId w:val="3"/>
        </w:numPr>
        <w:spacing w:before="0" w:beforeAutospacing="0" w:after="0" w:afterAutospacing="0"/>
      </w:pPr>
      <w:r w:rsidRPr="00025AED">
        <w:t>знаково-символическое значение костюма;</w:t>
      </w:r>
    </w:p>
    <w:p w:rsidR="002D2AC8" w:rsidRDefault="00F90B97" w:rsidP="006914B8">
      <w:pPr>
        <w:pStyle w:val="a7"/>
        <w:numPr>
          <w:ilvl w:val="0"/>
          <w:numId w:val="3"/>
        </w:numPr>
        <w:spacing w:before="0" w:beforeAutospacing="0" w:after="0" w:afterAutospacing="0"/>
      </w:pPr>
      <w:r w:rsidRPr="00025AED">
        <w:t>локальные и региональные традиции народной одежды</w:t>
      </w:r>
      <w:r w:rsidR="0005080D" w:rsidRPr="00025AED">
        <w:t>.</w:t>
      </w:r>
    </w:p>
    <w:p w:rsidR="006914B8" w:rsidRPr="006914B8" w:rsidRDefault="006914B8" w:rsidP="006914B8">
      <w:pPr>
        <w:pStyle w:val="a7"/>
        <w:spacing w:before="0" w:beforeAutospacing="0" w:after="0" w:afterAutospacing="0"/>
        <w:ind w:left="1080"/>
      </w:pPr>
    </w:p>
    <w:p w:rsidR="007529A7" w:rsidRPr="00677541" w:rsidRDefault="00F07A35" w:rsidP="005A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8F3">
        <w:rPr>
          <w:rFonts w:ascii="Times New Roman" w:hAnsi="Times New Roman" w:cs="Times New Roman"/>
          <w:sz w:val="24"/>
          <w:szCs w:val="24"/>
          <w:lang w:eastAsia="ar-SA"/>
        </w:rPr>
        <w:t xml:space="preserve">В связи со сложившимися обстоятельствами </w:t>
      </w:r>
      <w:r w:rsidRPr="005A38F3">
        <w:rPr>
          <w:rFonts w:ascii="Times New Roman" w:hAnsi="Times New Roman" w:cs="Times New Roman"/>
          <w:b/>
          <w:sz w:val="24"/>
          <w:szCs w:val="24"/>
          <w:lang w:eastAsia="ar-SA"/>
        </w:rPr>
        <w:t>конференция пройдет в заочной форме</w:t>
      </w:r>
      <w:r w:rsidRPr="005A38F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5A38F3">
        <w:rPr>
          <w:rFonts w:ascii="Times New Roman" w:hAnsi="Times New Roman" w:cs="Times New Roman"/>
          <w:sz w:val="24"/>
          <w:szCs w:val="24"/>
        </w:rPr>
        <w:t xml:space="preserve"> </w:t>
      </w:r>
      <w:r w:rsidR="0002281B" w:rsidRPr="005A38F3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2D2AC8" w:rsidRPr="005A38F3">
        <w:rPr>
          <w:rFonts w:ascii="Times New Roman" w:hAnsi="Times New Roman" w:cs="Times New Roman"/>
          <w:sz w:val="24"/>
          <w:szCs w:val="24"/>
        </w:rPr>
        <w:t>в научно-практической конференции необх</w:t>
      </w:r>
      <w:r w:rsidR="003672AD" w:rsidRPr="005A38F3">
        <w:rPr>
          <w:rFonts w:ascii="Times New Roman" w:hAnsi="Times New Roman" w:cs="Times New Roman"/>
          <w:sz w:val="24"/>
          <w:szCs w:val="24"/>
        </w:rPr>
        <w:t xml:space="preserve">одимо до </w:t>
      </w:r>
      <w:r w:rsidR="0002281B" w:rsidRPr="005A38F3">
        <w:rPr>
          <w:rFonts w:ascii="Times New Roman" w:hAnsi="Times New Roman" w:cs="Times New Roman"/>
          <w:sz w:val="24"/>
          <w:szCs w:val="24"/>
        </w:rPr>
        <w:t>0</w:t>
      </w:r>
      <w:r w:rsidR="00406ABF" w:rsidRPr="005A38F3">
        <w:rPr>
          <w:rFonts w:ascii="Times New Roman" w:hAnsi="Times New Roman" w:cs="Times New Roman"/>
          <w:sz w:val="24"/>
          <w:szCs w:val="24"/>
        </w:rPr>
        <w:t>5</w:t>
      </w:r>
      <w:r w:rsidR="00B15512" w:rsidRPr="005A38F3">
        <w:rPr>
          <w:rFonts w:ascii="Times New Roman" w:hAnsi="Times New Roman" w:cs="Times New Roman"/>
          <w:sz w:val="24"/>
          <w:szCs w:val="24"/>
        </w:rPr>
        <w:t xml:space="preserve"> </w:t>
      </w:r>
      <w:r w:rsidR="00406ABF" w:rsidRPr="005A38F3">
        <w:rPr>
          <w:rFonts w:ascii="Times New Roman" w:hAnsi="Times New Roman" w:cs="Times New Roman"/>
          <w:sz w:val="24"/>
          <w:szCs w:val="24"/>
        </w:rPr>
        <w:t>ноября</w:t>
      </w:r>
      <w:r w:rsidR="002D2AC8" w:rsidRPr="005A38F3">
        <w:rPr>
          <w:rFonts w:ascii="Times New Roman" w:hAnsi="Times New Roman" w:cs="Times New Roman"/>
          <w:sz w:val="24"/>
          <w:szCs w:val="24"/>
        </w:rPr>
        <w:t xml:space="preserve"> 20</w:t>
      </w:r>
      <w:r w:rsidR="00B15512" w:rsidRPr="005A38F3">
        <w:rPr>
          <w:rFonts w:ascii="Times New Roman" w:hAnsi="Times New Roman" w:cs="Times New Roman"/>
          <w:sz w:val="24"/>
          <w:szCs w:val="24"/>
        </w:rPr>
        <w:t>20</w:t>
      </w:r>
      <w:r w:rsidR="002D2AC8" w:rsidRPr="005A3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AC8" w:rsidRPr="005A38F3">
        <w:rPr>
          <w:rFonts w:ascii="Times New Roman" w:hAnsi="Times New Roman" w:cs="Times New Roman"/>
          <w:sz w:val="24"/>
          <w:szCs w:val="24"/>
        </w:rPr>
        <w:t>года направить</w:t>
      </w:r>
      <w:r w:rsidR="002D2AC8" w:rsidRPr="00072473">
        <w:rPr>
          <w:rFonts w:ascii="Times New Roman" w:hAnsi="Times New Roman" w:cs="Times New Roman"/>
          <w:sz w:val="24"/>
          <w:szCs w:val="24"/>
        </w:rPr>
        <w:t xml:space="preserve">  заявку по установленной форме (приложение №1) и </w:t>
      </w:r>
      <w:r w:rsidR="00836122" w:rsidRPr="00072473">
        <w:rPr>
          <w:rFonts w:ascii="Times New Roman" w:hAnsi="Times New Roman" w:cs="Times New Roman"/>
          <w:sz w:val="24"/>
          <w:szCs w:val="24"/>
        </w:rPr>
        <w:t>статью</w:t>
      </w:r>
      <w:r w:rsidR="002D2AC8" w:rsidRPr="0007247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D2AC8" w:rsidRPr="0007247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D2AC8" w:rsidRPr="00072473">
        <w:rPr>
          <w:rFonts w:ascii="Times New Roman" w:hAnsi="Times New Roman" w:cs="Times New Roman"/>
          <w:sz w:val="24"/>
          <w:szCs w:val="24"/>
        </w:rPr>
        <w:t>-</w:t>
      </w:r>
      <w:r w:rsidR="002D2AC8" w:rsidRPr="0007247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D2AC8" w:rsidRPr="00072473">
        <w:rPr>
          <w:rFonts w:ascii="Times New Roman" w:hAnsi="Times New Roman" w:cs="Times New Roman"/>
          <w:sz w:val="24"/>
          <w:szCs w:val="24"/>
        </w:rPr>
        <w:t>:</w:t>
      </w:r>
      <w:r w:rsidR="00623070" w:rsidRPr="0007247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23070" w:rsidRPr="0007247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uochnp</w:t>
        </w:r>
        <w:r w:rsidR="00623070" w:rsidRPr="0007247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@</w:t>
        </w:r>
        <w:r w:rsidR="00623070" w:rsidRPr="0007247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="00623070" w:rsidRPr="0007247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623070" w:rsidRPr="0007247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="002D2AC8" w:rsidRPr="00072473">
        <w:rPr>
          <w:rFonts w:ascii="Times New Roman" w:hAnsi="Times New Roman" w:cs="Times New Roman"/>
          <w:sz w:val="24"/>
          <w:szCs w:val="24"/>
        </w:rPr>
        <w:t xml:space="preserve"> </w:t>
      </w:r>
      <w:r w:rsidR="005D7424" w:rsidRPr="00072473">
        <w:rPr>
          <w:rFonts w:ascii="Times New Roman" w:hAnsi="Times New Roman" w:cs="Times New Roman"/>
          <w:sz w:val="24"/>
          <w:szCs w:val="24"/>
        </w:rPr>
        <w:t xml:space="preserve"> с пометко</w:t>
      </w:r>
      <w:r w:rsidR="0002281B" w:rsidRPr="00072473">
        <w:rPr>
          <w:rFonts w:ascii="Times New Roman" w:hAnsi="Times New Roman" w:cs="Times New Roman"/>
          <w:sz w:val="24"/>
          <w:szCs w:val="24"/>
        </w:rPr>
        <w:t xml:space="preserve">й   «Материалы для конференции». </w:t>
      </w:r>
      <w:r w:rsidR="005A38F3" w:rsidRPr="00677541">
        <w:rPr>
          <w:rFonts w:ascii="Times New Roman" w:hAnsi="Times New Roman" w:cs="Times New Roman"/>
        </w:rPr>
        <w:t>По итогам работы конференции будет издан сборник материалов</w:t>
      </w:r>
      <w:r w:rsidR="005A38F3" w:rsidRPr="00677541">
        <w:rPr>
          <w:rFonts w:ascii="Times New Roman" w:hAnsi="Times New Roman" w:cs="Times New Roman"/>
        </w:rPr>
        <w:t xml:space="preserve">. </w:t>
      </w:r>
      <w:proofErr w:type="spellStart"/>
      <w:r w:rsidR="005A38F3" w:rsidRPr="00677541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="005A38F3" w:rsidRPr="00677541">
        <w:rPr>
          <w:rFonts w:ascii="Times New Roman" w:hAnsi="Times New Roman" w:cs="Times New Roman"/>
          <w:sz w:val="24"/>
          <w:szCs w:val="24"/>
        </w:rPr>
        <w:t xml:space="preserve"> </w:t>
      </w:r>
      <w:r w:rsidR="005A38F3" w:rsidRPr="00677541">
        <w:rPr>
          <w:rFonts w:ascii="Times New Roman" w:hAnsi="Times New Roman" w:cs="Times New Roman"/>
          <w:sz w:val="24"/>
          <w:szCs w:val="24"/>
        </w:rPr>
        <w:t>в размере 150 руб.</w:t>
      </w:r>
    </w:p>
    <w:p w:rsidR="00623070" w:rsidRPr="00072473" w:rsidRDefault="002D2AC8" w:rsidP="0007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73">
        <w:rPr>
          <w:rFonts w:ascii="Times New Roman" w:hAnsi="Times New Roman" w:cs="Times New Roman"/>
          <w:sz w:val="24"/>
          <w:szCs w:val="24"/>
        </w:rPr>
        <w:t xml:space="preserve">Телефон для справок: </w:t>
      </w:r>
      <w:r w:rsidR="00623070" w:rsidRPr="00072473">
        <w:rPr>
          <w:rFonts w:ascii="Times New Roman" w:eastAsia="Times New Roman" w:hAnsi="Times New Roman" w:cs="Times New Roman"/>
          <w:sz w:val="24"/>
          <w:szCs w:val="24"/>
          <w:lang w:eastAsia="ru-RU"/>
        </w:rPr>
        <w:t>8(395 41)3-03-13; 89</w:t>
      </w:r>
      <w:r w:rsidR="00836122" w:rsidRPr="00072473">
        <w:rPr>
          <w:rFonts w:ascii="Times New Roman" w:eastAsia="Times New Roman" w:hAnsi="Times New Roman" w:cs="Times New Roman"/>
          <w:sz w:val="24"/>
          <w:szCs w:val="24"/>
          <w:lang w:eastAsia="ru-RU"/>
        </w:rPr>
        <w:t>501156718</w:t>
      </w:r>
    </w:p>
    <w:p w:rsidR="004D261F" w:rsidRPr="00072473" w:rsidRDefault="004D261F" w:rsidP="0007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D261F" w:rsidRPr="00072473" w:rsidRDefault="0005080D" w:rsidP="00072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473">
        <w:rPr>
          <w:rFonts w:ascii="Times New Roman" w:hAnsi="Times New Roman" w:cs="Times New Roman"/>
          <w:b/>
          <w:sz w:val="24"/>
          <w:szCs w:val="24"/>
        </w:rPr>
        <w:t>Требования к оформлению статей</w:t>
      </w:r>
      <w:r w:rsidR="004D261F" w:rsidRPr="000724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3369" w:rsidRPr="00072473" w:rsidRDefault="004D261F" w:rsidP="00072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473">
        <w:rPr>
          <w:rFonts w:ascii="Times New Roman" w:hAnsi="Times New Roman" w:cs="Times New Roman"/>
          <w:sz w:val="24"/>
          <w:szCs w:val="24"/>
        </w:rPr>
        <w:t xml:space="preserve">НАЗВАНИЕ СТАТЬИ (шрифт </w:t>
      </w:r>
      <w:proofErr w:type="spellStart"/>
      <w:r w:rsidRPr="0007247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7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47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72473">
        <w:rPr>
          <w:rFonts w:ascii="Times New Roman" w:hAnsi="Times New Roman" w:cs="Times New Roman"/>
          <w:sz w:val="24"/>
          <w:szCs w:val="24"/>
        </w:rPr>
        <w:t xml:space="preserve"> Roman,14, полужирный, по центру, заглавными, одинарный межстрочный интервал);  </w:t>
      </w:r>
    </w:p>
    <w:p w:rsidR="00DF3369" w:rsidRPr="00072473" w:rsidRDefault="004D261F" w:rsidP="00072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473">
        <w:rPr>
          <w:rFonts w:ascii="Times New Roman" w:hAnsi="Times New Roman" w:cs="Times New Roman"/>
          <w:sz w:val="24"/>
          <w:szCs w:val="24"/>
        </w:rPr>
        <w:t xml:space="preserve">Фамилия И.О. (Иванов И.И., Петров П.П. (шрифт </w:t>
      </w:r>
      <w:proofErr w:type="spellStart"/>
      <w:r w:rsidRPr="0007247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7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47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7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47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72473">
        <w:rPr>
          <w:rFonts w:ascii="Times New Roman" w:hAnsi="Times New Roman" w:cs="Times New Roman"/>
          <w:sz w:val="24"/>
          <w:szCs w:val="24"/>
        </w:rPr>
        <w:t xml:space="preserve">, 12, полужирный, по центру)  </w:t>
      </w:r>
    </w:p>
    <w:p w:rsidR="00DF3369" w:rsidRPr="00072473" w:rsidRDefault="004D261F" w:rsidP="00072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473">
        <w:rPr>
          <w:rFonts w:ascii="Times New Roman" w:hAnsi="Times New Roman" w:cs="Times New Roman"/>
          <w:sz w:val="24"/>
          <w:szCs w:val="24"/>
        </w:rPr>
        <w:t xml:space="preserve">Название организации (шрифт </w:t>
      </w:r>
      <w:proofErr w:type="spellStart"/>
      <w:r w:rsidRPr="0007247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7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47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7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47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72473">
        <w:rPr>
          <w:rFonts w:ascii="Times New Roman" w:hAnsi="Times New Roman" w:cs="Times New Roman"/>
          <w:sz w:val="24"/>
          <w:szCs w:val="24"/>
        </w:rPr>
        <w:t xml:space="preserve">, 12, по центру);  </w:t>
      </w:r>
    </w:p>
    <w:p w:rsidR="00DF3369" w:rsidRPr="00072473" w:rsidRDefault="00DF3369" w:rsidP="00072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473">
        <w:rPr>
          <w:rFonts w:ascii="Times New Roman" w:hAnsi="Times New Roman" w:cs="Times New Roman"/>
          <w:sz w:val="24"/>
          <w:szCs w:val="24"/>
        </w:rPr>
        <w:t>Территория</w:t>
      </w:r>
      <w:r w:rsidR="004D261F" w:rsidRPr="00072473">
        <w:rPr>
          <w:rFonts w:ascii="Times New Roman" w:hAnsi="Times New Roman" w:cs="Times New Roman"/>
          <w:sz w:val="24"/>
          <w:szCs w:val="24"/>
        </w:rPr>
        <w:t xml:space="preserve"> (шрифт </w:t>
      </w:r>
      <w:proofErr w:type="spellStart"/>
      <w:r w:rsidR="004D261F" w:rsidRPr="0007247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4D261F" w:rsidRPr="0007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61F" w:rsidRPr="0007247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4D261F" w:rsidRPr="0007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61F" w:rsidRPr="0007247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4D261F" w:rsidRPr="00072473">
        <w:rPr>
          <w:rFonts w:ascii="Times New Roman" w:hAnsi="Times New Roman" w:cs="Times New Roman"/>
          <w:sz w:val="24"/>
          <w:szCs w:val="24"/>
        </w:rPr>
        <w:t xml:space="preserve">, 12, по центру); </w:t>
      </w:r>
    </w:p>
    <w:p w:rsidR="00DF3369" w:rsidRPr="00072473" w:rsidRDefault="004D261F" w:rsidP="00072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473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 w:rsidRPr="00072473">
        <w:rPr>
          <w:rFonts w:ascii="Times New Roman" w:hAnsi="Times New Roman" w:cs="Times New Roman"/>
          <w:sz w:val="24"/>
          <w:szCs w:val="24"/>
        </w:rPr>
        <w:t>автора</w:t>
      </w:r>
      <w:r w:rsidR="00DF3369" w:rsidRPr="00072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47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72473">
        <w:rPr>
          <w:rFonts w:ascii="Times New Roman" w:hAnsi="Times New Roman" w:cs="Times New Roman"/>
          <w:sz w:val="24"/>
          <w:szCs w:val="24"/>
        </w:rPr>
        <w:t>шрифт</w:t>
      </w:r>
      <w:r w:rsidRPr="00072473">
        <w:rPr>
          <w:rFonts w:ascii="Times New Roman" w:hAnsi="Times New Roman" w:cs="Times New Roman"/>
          <w:sz w:val="24"/>
          <w:szCs w:val="24"/>
          <w:lang w:val="en-US"/>
        </w:rPr>
        <w:t xml:space="preserve"> Times New Roman, 12, </w:t>
      </w:r>
      <w:r w:rsidRPr="00072473">
        <w:rPr>
          <w:rFonts w:ascii="Times New Roman" w:hAnsi="Times New Roman" w:cs="Times New Roman"/>
          <w:sz w:val="24"/>
          <w:szCs w:val="24"/>
        </w:rPr>
        <w:t>по</w:t>
      </w:r>
      <w:r w:rsidRPr="00072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473">
        <w:rPr>
          <w:rFonts w:ascii="Times New Roman" w:hAnsi="Times New Roman" w:cs="Times New Roman"/>
          <w:sz w:val="24"/>
          <w:szCs w:val="24"/>
        </w:rPr>
        <w:t>центру</w:t>
      </w:r>
      <w:r w:rsidRPr="00072473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</w:p>
    <w:p w:rsidR="00B32A66" w:rsidRPr="00B32A66" w:rsidRDefault="004D261F" w:rsidP="00B32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473">
        <w:rPr>
          <w:rFonts w:ascii="Times New Roman" w:hAnsi="Times New Roman" w:cs="Times New Roman"/>
          <w:sz w:val="24"/>
          <w:szCs w:val="24"/>
        </w:rPr>
        <w:t xml:space="preserve">Текст статьи (шрифт </w:t>
      </w:r>
      <w:proofErr w:type="spellStart"/>
      <w:r w:rsidRPr="0007247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7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47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7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47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72473">
        <w:rPr>
          <w:rFonts w:ascii="Times New Roman" w:hAnsi="Times New Roman" w:cs="Times New Roman"/>
          <w:sz w:val="24"/>
          <w:szCs w:val="24"/>
        </w:rPr>
        <w:t xml:space="preserve">, 12, по ширине, отступ первой строки </w:t>
      </w:r>
      <w:r w:rsidRPr="00025AED">
        <w:rPr>
          <w:rFonts w:ascii="Times New Roman" w:hAnsi="Times New Roman" w:cs="Times New Roman"/>
          <w:sz w:val="24"/>
          <w:szCs w:val="24"/>
        </w:rPr>
        <w:t>1</w:t>
      </w:r>
      <w:r w:rsidR="00025AED">
        <w:rPr>
          <w:rFonts w:ascii="Times New Roman" w:hAnsi="Times New Roman" w:cs="Times New Roman"/>
          <w:sz w:val="24"/>
          <w:szCs w:val="24"/>
        </w:rPr>
        <w:t>,25</w:t>
      </w:r>
      <w:r w:rsidRPr="00072473">
        <w:rPr>
          <w:rFonts w:ascii="Times New Roman" w:hAnsi="Times New Roman" w:cs="Times New Roman"/>
          <w:sz w:val="24"/>
          <w:szCs w:val="24"/>
        </w:rPr>
        <w:t xml:space="preserve"> см., полут</w:t>
      </w:r>
      <w:r w:rsidR="00033D28" w:rsidRPr="00072473">
        <w:rPr>
          <w:rFonts w:ascii="Times New Roman" w:hAnsi="Times New Roman" w:cs="Times New Roman"/>
          <w:sz w:val="24"/>
          <w:szCs w:val="24"/>
        </w:rPr>
        <w:t>орный межстрочный интервал);</w:t>
      </w:r>
      <w:r w:rsidR="00B32A66" w:rsidRPr="002140A2">
        <w:rPr>
          <w:rFonts w:ascii="Times New Roman" w:hAnsi="Times New Roman" w:cs="Times New Roman"/>
          <w:sz w:val="24"/>
          <w:szCs w:val="24"/>
        </w:rPr>
        <w:t xml:space="preserve"> </w:t>
      </w:r>
      <w:r w:rsidR="002140A2">
        <w:rPr>
          <w:rFonts w:ascii="Times New Roman" w:hAnsi="Times New Roman" w:cs="Times New Roman"/>
          <w:sz w:val="24"/>
          <w:szCs w:val="24"/>
        </w:rPr>
        <w:t>Текст. Текст.</w:t>
      </w:r>
      <w:r w:rsidR="00B32A66">
        <w:rPr>
          <w:rFonts w:ascii="Times New Roman" w:hAnsi="Times New Roman" w:cs="Times New Roman"/>
          <w:sz w:val="24"/>
          <w:szCs w:val="24"/>
        </w:rPr>
        <w:t xml:space="preserve"> Текст [Соктоева, 1988, с.74].</w:t>
      </w:r>
    </w:p>
    <w:p w:rsidR="00033D28" w:rsidRPr="00072473" w:rsidRDefault="00033D28" w:rsidP="00072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61F" w:rsidRDefault="004D261F" w:rsidP="00072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473">
        <w:rPr>
          <w:rFonts w:ascii="Times New Roman" w:hAnsi="Times New Roman" w:cs="Times New Roman"/>
          <w:sz w:val="24"/>
          <w:szCs w:val="24"/>
        </w:rPr>
        <w:t xml:space="preserve">Литература (шрифт </w:t>
      </w:r>
      <w:proofErr w:type="spellStart"/>
      <w:r w:rsidRPr="0007247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7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47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7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47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72473">
        <w:rPr>
          <w:rFonts w:ascii="Times New Roman" w:hAnsi="Times New Roman" w:cs="Times New Roman"/>
          <w:sz w:val="24"/>
          <w:szCs w:val="24"/>
        </w:rPr>
        <w:t xml:space="preserve">, 12, по ширине, одинарный межстрочный интервал; отступ первой строки </w:t>
      </w:r>
      <w:r w:rsidR="00025AED">
        <w:rPr>
          <w:rFonts w:ascii="Times New Roman" w:hAnsi="Times New Roman" w:cs="Times New Roman"/>
          <w:sz w:val="24"/>
          <w:szCs w:val="24"/>
        </w:rPr>
        <w:t>1,25</w:t>
      </w:r>
      <w:r w:rsidRPr="00072473">
        <w:rPr>
          <w:rFonts w:ascii="Times New Roman" w:hAnsi="Times New Roman" w:cs="Times New Roman"/>
          <w:sz w:val="24"/>
          <w:szCs w:val="24"/>
        </w:rPr>
        <w:t xml:space="preserve"> см., автоматическая нумерация); </w:t>
      </w:r>
      <w:r w:rsidR="006914B8" w:rsidRPr="00072473">
        <w:rPr>
          <w:rFonts w:ascii="Times New Roman" w:hAnsi="Times New Roman" w:cs="Times New Roman"/>
          <w:sz w:val="24"/>
          <w:szCs w:val="24"/>
        </w:rPr>
        <w:t>Например,</w:t>
      </w:r>
      <w:r w:rsidRPr="00072473">
        <w:rPr>
          <w:rFonts w:ascii="Times New Roman" w:hAnsi="Times New Roman" w:cs="Times New Roman"/>
          <w:sz w:val="24"/>
          <w:szCs w:val="24"/>
        </w:rPr>
        <w:t xml:space="preserve"> 1. </w:t>
      </w:r>
      <w:r w:rsidR="009C028E" w:rsidRPr="00072473">
        <w:rPr>
          <w:rFonts w:ascii="Times New Roman" w:hAnsi="Times New Roman" w:cs="Times New Roman"/>
          <w:sz w:val="24"/>
          <w:szCs w:val="24"/>
        </w:rPr>
        <w:t xml:space="preserve">Бурятский </w:t>
      </w:r>
      <w:r w:rsidR="009C028E" w:rsidRPr="00072473">
        <w:rPr>
          <w:rFonts w:ascii="Times New Roman" w:hAnsi="Times New Roman" w:cs="Times New Roman"/>
          <w:sz w:val="24"/>
          <w:szCs w:val="24"/>
        </w:rPr>
        <w:lastRenderedPageBreak/>
        <w:t xml:space="preserve">народный орнамент: Альбом. / Составитель </w:t>
      </w:r>
      <w:proofErr w:type="spellStart"/>
      <w:r w:rsidR="009C028E" w:rsidRPr="00072473">
        <w:rPr>
          <w:rFonts w:ascii="Times New Roman" w:hAnsi="Times New Roman" w:cs="Times New Roman"/>
          <w:sz w:val="24"/>
          <w:szCs w:val="24"/>
        </w:rPr>
        <w:t>Балдаев</w:t>
      </w:r>
      <w:proofErr w:type="spellEnd"/>
      <w:r w:rsidR="009C028E" w:rsidRPr="00072473">
        <w:rPr>
          <w:rFonts w:ascii="Times New Roman" w:hAnsi="Times New Roman" w:cs="Times New Roman"/>
          <w:sz w:val="24"/>
          <w:szCs w:val="24"/>
        </w:rPr>
        <w:t xml:space="preserve"> Ф.И. – Улан-Удэ: Бур. кн. изд-во, 1972. – 60 с.</w:t>
      </w:r>
      <w:r w:rsidR="009C028E" w:rsidRPr="009C028E">
        <w:rPr>
          <w:rFonts w:ascii="Times New Roman" w:hAnsi="Times New Roman" w:cs="Times New Roman"/>
          <w:sz w:val="24"/>
          <w:szCs w:val="24"/>
        </w:rPr>
        <w:t xml:space="preserve"> </w:t>
      </w:r>
      <w:r w:rsidR="009C028E" w:rsidRPr="00072473">
        <w:rPr>
          <w:rFonts w:ascii="Times New Roman" w:hAnsi="Times New Roman" w:cs="Times New Roman"/>
          <w:sz w:val="24"/>
          <w:szCs w:val="24"/>
        </w:rPr>
        <w:t xml:space="preserve">2. </w:t>
      </w:r>
      <w:r w:rsidRPr="00072473">
        <w:rPr>
          <w:rFonts w:ascii="Times New Roman" w:hAnsi="Times New Roman" w:cs="Times New Roman"/>
          <w:sz w:val="24"/>
          <w:szCs w:val="24"/>
        </w:rPr>
        <w:t xml:space="preserve">Соктоева И.И. Изобразительное и декоративное искусство Бурятии. – Новосибирск: Наука, 1988. – 158 с. – С. 74. </w:t>
      </w:r>
    </w:p>
    <w:p w:rsidR="002D2AC8" w:rsidRPr="00072473" w:rsidRDefault="004D261F" w:rsidP="00072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473">
        <w:rPr>
          <w:rFonts w:ascii="Times New Roman" w:hAnsi="Times New Roman" w:cs="Times New Roman"/>
          <w:sz w:val="24"/>
          <w:szCs w:val="24"/>
        </w:rPr>
        <w:t xml:space="preserve">Рекомендуемый объем статьи: </w:t>
      </w:r>
      <w:r w:rsidR="00416C7E">
        <w:rPr>
          <w:rFonts w:ascii="Times New Roman" w:hAnsi="Times New Roman" w:cs="Times New Roman"/>
          <w:sz w:val="24"/>
          <w:szCs w:val="24"/>
        </w:rPr>
        <w:t>от 5 до 8 машинописных страниц.</w:t>
      </w:r>
    </w:p>
    <w:p w:rsidR="006914B8" w:rsidRDefault="006914B8" w:rsidP="000724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61F" w:rsidRPr="00072473" w:rsidRDefault="004D261F" w:rsidP="00072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61F" w:rsidRPr="00072473" w:rsidRDefault="0005080D" w:rsidP="00072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473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4D261F" w:rsidRPr="000724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4A7E" w:rsidRPr="00072473" w:rsidRDefault="00FB4A7E" w:rsidP="00252EF9">
      <w:pPr>
        <w:pStyle w:val="a5"/>
        <w:spacing w:after="0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072473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Областное государственно</w:t>
      </w:r>
      <w:r w:rsidR="00252EF9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е бюджетное учреждение культуры </w:t>
      </w:r>
      <w:r w:rsidRPr="00072473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«Усть-Ордынский Национальный центр художественных народных промыслов». </w:t>
      </w:r>
    </w:p>
    <w:p w:rsidR="00FB4A7E" w:rsidRPr="00072473" w:rsidRDefault="00FB4A7E" w:rsidP="00252EF9">
      <w:pPr>
        <w:pStyle w:val="a5"/>
        <w:spacing w:after="0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072473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Иркутская обл</w:t>
      </w:r>
      <w:r w:rsidR="00252EF9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асть, </w:t>
      </w:r>
      <w:proofErr w:type="spellStart"/>
      <w:r w:rsidR="00252EF9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Эхирит-Булагатский</w:t>
      </w:r>
      <w:proofErr w:type="spellEnd"/>
      <w:r w:rsidR="00252EF9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район, </w:t>
      </w:r>
      <w:r w:rsidRPr="00072473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п. Усть-Ордынский, ул. Калинина, 14, </w:t>
      </w:r>
    </w:p>
    <w:p w:rsidR="00FB4A7E" w:rsidRPr="00072473" w:rsidRDefault="00FB4A7E" w:rsidP="00252EF9">
      <w:pPr>
        <w:pStyle w:val="a5"/>
        <w:spacing w:after="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072473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телефон </w:t>
      </w:r>
      <w:r w:rsidRPr="00072473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8 (39541) 3-03-13</w:t>
      </w:r>
    </w:p>
    <w:p w:rsidR="00FB4A7E" w:rsidRPr="00072473" w:rsidRDefault="00FB4A7E" w:rsidP="00252EF9">
      <w:pPr>
        <w:pStyle w:val="a5"/>
        <w:spacing w:after="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072473">
        <w:rPr>
          <w:rFonts w:ascii="Times New Roman" w:eastAsia="Calibri" w:hAnsi="Times New Roman" w:cs="Times New Roman"/>
          <w:kern w:val="0"/>
          <w:sz w:val="24"/>
          <w:lang w:eastAsia="ru-RU" w:bidi="ar-SA"/>
        </w:rPr>
        <w:t xml:space="preserve">сайт: </w:t>
      </w:r>
      <w:r w:rsidRPr="00072473">
        <w:rPr>
          <w:rFonts w:ascii="Times New Roman" w:eastAsia="Calibri" w:hAnsi="Times New Roman" w:cs="Times New Roman"/>
          <w:kern w:val="0"/>
          <w:sz w:val="24"/>
          <w:lang w:val="en-US" w:eastAsia="ru-RU" w:bidi="ar-SA"/>
        </w:rPr>
        <w:t>uochnp</w:t>
      </w:r>
      <w:r w:rsidRPr="00072473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.</w:t>
      </w:r>
      <w:r w:rsidRPr="00072473">
        <w:rPr>
          <w:rFonts w:ascii="Times New Roman" w:eastAsia="Calibri" w:hAnsi="Times New Roman" w:cs="Times New Roman"/>
          <w:kern w:val="0"/>
          <w:sz w:val="24"/>
          <w:lang w:val="en-US" w:eastAsia="ru-RU" w:bidi="ar-SA"/>
        </w:rPr>
        <w:t>ru</w:t>
      </w:r>
    </w:p>
    <w:p w:rsidR="00FB4A7E" w:rsidRPr="00072473" w:rsidRDefault="00FB4A7E" w:rsidP="00252EF9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72473">
        <w:rPr>
          <w:rFonts w:ascii="Times New Roman" w:hAnsi="Times New Roman" w:cs="Times New Roman"/>
          <w:sz w:val="24"/>
          <w:u w:val="single"/>
          <w:lang w:val="en-US"/>
        </w:rPr>
        <w:t>e</w:t>
      </w:r>
      <w:r w:rsidRPr="00072473">
        <w:rPr>
          <w:rFonts w:ascii="Times New Roman" w:hAnsi="Times New Roman" w:cs="Times New Roman"/>
          <w:sz w:val="24"/>
          <w:u w:val="single"/>
        </w:rPr>
        <w:t>-</w:t>
      </w:r>
      <w:r w:rsidRPr="00072473">
        <w:rPr>
          <w:rFonts w:ascii="Times New Roman" w:hAnsi="Times New Roman" w:cs="Times New Roman"/>
          <w:sz w:val="24"/>
          <w:u w:val="single"/>
          <w:lang w:val="en-US"/>
        </w:rPr>
        <w:t>mail</w:t>
      </w:r>
      <w:r w:rsidRPr="00072473">
        <w:rPr>
          <w:rFonts w:ascii="Times New Roman" w:hAnsi="Times New Roman" w:cs="Times New Roman"/>
          <w:sz w:val="24"/>
          <w:u w:val="single"/>
        </w:rPr>
        <w:t xml:space="preserve">  </w:t>
      </w:r>
      <w:hyperlink r:id="rId6" w:history="1">
        <w:r w:rsidRPr="00072473">
          <w:rPr>
            <w:rStyle w:val="a4"/>
            <w:rFonts w:ascii="Times New Roman" w:hAnsi="Times New Roman" w:cs="Times New Roman"/>
            <w:sz w:val="24"/>
            <w:lang w:val="en-US"/>
          </w:rPr>
          <w:t>uochnp</w:t>
        </w:r>
        <w:r w:rsidRPr="00072473">
          <w:rPr>
            <w:rStyle w:val="a4"/>
            <w:rFonts w:ascii="Times New Roman" w:hAnsi="Times New Roman" w:cs="Times New Roman"/>
            <w:sz w:val="24"/>
          </w:rPr>
          <w:t>@</w:t>
        </w:r>
        <w:r w:rsidRPr="00072473">
          <w:rPr>
            <w:rStyle w:val="a4"/>
            <w:rFonts w:ascii="Times New Roman" w:hAnsi="Times New Roman" w:cs="Times New Roman"/>
            <w:sz w:val="24"/>
            <w:lang w:val="en-US"/>
          </w:rPr>
          <w:t>mail</w:t>
        </w:r>
        <w:r w:rsidRPr="00072473">
          <w:rPr>
            <w:rStyle w:val="a4"/>
            <w:rFonts w:ascii="Times New Roman" w:hAnsi="Times New Roman" w:cs="Times New Roman"/>
            <w:sz w:val="24"/>
          </w:rPr>
          <w:t>.</w:t>
        </w:r>
        <w:r w:rsidRPr="00072473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6914B8" w:rsidRDefault="004D261F" w:rsidP="00B6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EE7" w:rsidRPr="00B62EE7" w:rsidRDefault="00B62EE7" w:rsidP="00B6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Координатор</w:t>
      </w:r>
      <w:r>
        <w:rPr>
          <w:rFonts w:ascii="Times New Roman" w:eastAsia="Calibri" w:hAnsi="Times New Roman" w:cs="Times New Roman"/>
          <w:sz w:val="24"/>
          <w:szCs w:val="24"/>
        </w:rPr>
        <w:t>: Банаева Виктория Андреевна, тел. 8950-115-67-18</w:t>
      </w:r>
    </w:p>
    <w:p w:rsidR="00B62EE7" w:rsidRDefault="00B62EE7" w:rsidP="00072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AC8" w:rsidRPr="00072473" w:rsidRDefault="004D261F" w:rsidP="00072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473">
        <w:rPr>
          <w:rFonts w:ascii="Times New Roman" w:hAnsi="Times New Roman" w:cs="Times New Roman"/>
          <w:sz w:val="24"/>
          <w:szCs w:val="24"/>
        </w:rPr>
        <w:t>С уважением, Оргкомитет конференции</w:t>
      </w:r>
    </w:p>
    <w:p w:rsidR="002D2AC8" w:rsidRPr="00072473" w:rsidRDefault="002D2AC8" w:rsidP="00072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AC8" w:rsidRPr="00072473" w:rsidRDefault="002D2AC8" w:rsidP="00072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AC8" w:rsidRPr="00072473" w:rsidRDefault="002D2AC8" w:rsidP="0007247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72473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2D2AC8" w:rsidRPr="00072473" w:rsidRDefault="002D2AC8" w:rsidP="000724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AC8" w:rsidRPr="00072473" w:rsidRDefault="002D2AC8" w:rsidP="00072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473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2D2AC8" w:rsidRPr="00072473" w:rsidRDefault="002D2AC8" w:rsidP="00072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47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B4A7E" w:rsidRPr="00072473">
        <w:rPr>
          <w:rFonts w:ascii="Times New Roman" w:hAnsi="Times New Roman" w:cs="Times New Roman"/>
          <w:b/>
          <w:sz w:val="24"/>
          <w:szCs w:val="24"/>
        </w:rPr>
        <w:t>Окружной научно</w:t>
      </w:r>
      <w:r w:rsidRPr="00072473">
        <w:rPr>
          <w:rFonts w:ascii="Times New Roman" w:hAnsi="Times New Roman" w:cs="Times New Roman"/>
          <w:b/>
          <w:sz w:val="24"/>
          <w:szCs w:val="24"/>
        </w:rPr>
        <w:t>-</w:t>
      </w:r>
      <w:r w:rsidR="00AC4F96" w:rsidRPr="00072473">
        <w:rPr>
          <w:rFonts w:ascii="Times New Roman" w:hAnsi="Times New Roman" w:cs="Times New Roman"/>
          <w:b/>
          <w:sz w:val="24"/>
          <w:szCs w:val="24"/>
        </w:rPr>
        <w:t>практической конференции</w:t>
      </w:r>
    </w:p>
    <w:p w:rsidR="006914B8" w:rsidRDefault="006914B8" w:rsidP="006914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01D4E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НАРОДНЫЙ КОСТЮМ: ТРАДИЦИИ И СОВРЕМЕННОСТЬ</w:t>
      </w:r>
      <w:r w:rsidRPr="00301D4E">
        <w:rPr>
          <w:rFonts w:ascii="Times New Roman" w:hAnsi="Times New Roman" w:cs="Times New Roman"/>
          <w:b/>
          <w:sz w:val="24"/>
        </w:rPr>
        <w:t>»</w:t>
      </w:r>
    </w:p>
    <w:p w:rsidR="002D2AC8" w:rsidRPr="00072473" w:rsidRDefault="002D2AC8" w:rsidP="0007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AC8" w:rsidRPr="00072473" w:rsidRDefault="002D2AC8" w:rsidP="0007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AC8" w:rsidRPr="00072473" w:rsidRDefault="002D2AC8" w:rsidP="0007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473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</w:t>
      </w:r>
    </w:p>
    <w:p w:rsidR="002D2AC8" w:rsidRPr="00072473" w:rsidRDefault="002D2AC8" w:rsidP="0007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473">
        <w:rPr>
          <w:rFonts w:ascii="Times New Roman" w:hAnsi="Times New Roman" w:cs="Times New Roman"/>
          <w:sz w:val="24"/>
          <w:szCs w:val="24"/>
        </w:rPr>
        <w:t>Наименование организации____________________________________________________</w:t>
      </w:r>
    </w:p>
    <w:p w:rsidR="002D2AC8" w:rsidRPr="00072473" w:rsidRDefault="002D2AC8" w:rsidP="0007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473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</w:t>
      </w:r>
    </w:p>
    <w:p w:rsidR="002D2AC8" w:rsidRPr="00072473" w:rsidRDefault="002D2AC8" w:rsidP="0007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473">
        <w:rPr>
          <w:rFonts w:ascii="Times New Roman" w:hAnsi="Times New Roman" w:cs="Times New Roman"/>
          <w:sz w:val="24"/>
          <w:szCs w:val="24"/>
        </w:rPr>
        <w:t>Ученая степень, ученое звание _________________________________________________</w:t>
      </w:r>
    </w:p>
    <w:p w:rsidR="002D2AC8" w:rsidRPr="00072473" w:rsidRDefault="002D2AC8" w:rsidP="0007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473">
        <w:rPr>
          <w:rFonts w:ascii="Times New Roman" w:hAnsi="Times New Roman" w:cs="Times New Roman"/>
          <w:sz w:val="24"/>
          <w:szCs w:val="24"/>
        </w:rPr>
        <w:t>Адрес________________________________________</w:t>
      </w:r>
      <w:r w:rsidR="0005080D" w:rsidRPr="000724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D2AC8" w:rsidRPr="00072473" w:rsidRDefault="002D2AC8" w:rsidP="0007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473">
        <w:rPr>
          <w:rFonts w:ascii="Times New Roman" w:hAnsi="Times New Roman" w:cs="Times New Roman"/>
          <w:sz w:val="24"/>
          <w:szCs w:val="24"/>
        </w:rPr>
        <w:t xml:space="preserve">Телефон/ факс (с междугородным </w:t>
      </w:r>
      <w:r w:rsidR="0005080D" w:rsidRPr="00072473">
        <w:rPr>
          <w:rFonts w:ascii="Times New Roman" w:hAnsi="Times New Roman" w:cs="Times New Roman"/>
          <w:sz w:val="24"/>
          <w:szCs w:val="24"/>
        </w:rPr>
        <w:t>кодом) _</w:t>
      </w:r>
      <w:r w:rsidRPr="000724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2AC8" w:rsidRPr="00072473" w:rsidRDefault="002D2AC8" w:rsidP="0007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473">
        <w:rPr>
          <w:rFonts w:ascii="Times New Roman" w:hAnsi="Times New Roman" w:cs="Times New Roman"/>
          <w:sz w:val="24"/>
          <w:szCs w:val="24"/>
        </w:rPr>
        <w:t>E-mail________________________________________</w:t>
      </w:r>
      <w:r w:rsidR="0005080D" w:rsidRPr="000724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D2AC8" w:rsidRPr="00072473" w:rsidRDefault="002D2AC8" w:rsidP="0007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473">
        <w:rPr>
          <w:rFonts w:ascii="Times New Roman" w:hAnsi="Times New Roman" w:cs="Times New Roman"/>
          <w:sz w:val="24"/>
          <w:szCs w:val="24"/>
        </w:rPr>
        <w:t>Тема доклада _________________________________</w:t>
      </w:r>
      <w:r w:rsidR="0005080D" w:rsidRPr="000724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D7424" w:rsidRPr="00072473" w:rsidRDefault="005D7424" w:rsidP="000724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F1CC4" w:rsidRPr="00FF1CC4" w:rsidRDefault="00FF1CC4" w:rsidP="00FF1C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FF1CC4" w:rsidRPr="00FF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C04"/>
    <w:multiLevelType w:val="hybridMultilevel"/>
    <w:tmpl w:val="ED70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02572"/>
    <w:multiLevelType w:val="hybridMultilevel"/>
    <w:tmpl w:val="7598AA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177A19"/>
    <w:multiLevelType w:val="multilevel"/>
    <w:tmpl w:val="D37E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CB4EBD"/>
    <w:multiLevelType w:val="hybridMultilevel"/>
    <w:tmpl w:val="9BDC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C7"/>
    <w:rsid w:val="00017221"/>
    <w:rsid w:val="0002281B"/>
    <w:rsid w:val="00025AED"/>
    <w:rsid w:val="00025EEC"/>
    <w:rsid w:val="00033D28"/>
    <w:rsid w:val="0005080D"/>
    <w:rsid w:val="00072473"/>
    <w:rsid w:val="00082824"/>
    <w:rsid w:val="000B7514"/>
    <w:rsid w:val="000E79E6"/>
    <w:rsid w:val="001301F6"/>
    <w:rsid w:val="00146ED2"/>
    <w:rsid w:val="00191C2F"/>
    <w:rsid w:val="001B03FA"/>
    <w:rsid w:val="001B60B2"/>
    <w:rsid w:val="001F3CD9"/>
    <w:rsid w:val="001F72AD"/>
    <w:rsid w:val="002140A2"/>
    <w:rsid w:val="00220665"/>
    <w:rsid w:val="002363B9"/>
    <w:rsid w:val="00252EF9"/>
    <w:rsid w:val="002D2AC8"/>
    <w:rsid w:val="002D30BE"/>
    <w:rsid w:val="00301D4E"/>
    <w:rsid w:val="003072F7"/>
    <w:rsid w:val="003672AD"/>
    <w:rsid w:val="003865ED"/>
    <w:rsid w:val="003B05F9"/>
    <w:rsid w:val="003E613F"/>
    <w:rsid w:val="003F49F6"/>
    <w:rsid w:val="00401336"/>
    <w:rsid w:val="004068B6"/>
    <w:rsid w:val="00406ABF"/>
    <w:rsid w:val="00416C7E"/>
    <w:rsid w:val="0044653A"/>
    <w:rsid w:val="00464F42"/>
    <w:rsid w:val="004B5153"/>
    <w:rsid w:val="004C3A29"/>
    <w:rsid w:val="004D261F"/>
    <w:rsid w:val="00514E01"/>
    <w:rsid w:val="005420B1"/>
    <w:rsid w:val="00574389"/>
    <w:rsid w:val="005A38F3"/>
    <w:rsid w:val="005D7424"/>
    <w:rsid w:val="00623070"/>
    <w:rsid w:val="0065354E"/>
    <w:rsid w:val="006617A2"/>
    <w:rsid w:val="0067624D"/>
    <w:rsid w:val="00677541"/>
    <w:rsid w:val="006914B8"/>
    <w:rsid w:val="007529A7"/>
    <w:rsid w:val="0076320F"/>
    <w:rsid w:val="00782999"/>
    <w:rsid w:val="007F1C70"/>
    <w:rsid w:val="008063F6"/>
    <w:rsid w:val="00836122"/>
    <w:rsid w:val="00857E99"/>
    <w:rsid w:val="00876643"/>
    <w:rsid w:val="009A2748"/>
    <w:rsid w:val="009C028E"/>
    <w:rsid w:val="009C7701"/>
    <w:rsid w:val="009F73E9"/>
    <w:rsid w:val="00A14D36"/>
    <w:rsid w:val="00A739FA"/>
    <w:rsid w:val="00A976F5"/>
    <w:rsid w:val="00AC4F96"/>
    <w:rsid w:val="00AF4B60"/>
    <w:rsid w:val="00B15512"/>
    <w:rsid w:val="00B32A66"/>
    <w:rsid w:val="00B50536"/>
    <w:rsid w:val="00B62EE7"/>
    <w:rsid w:val="00B87B89"/>
    <w:rsid w:val="00BD2BC7"/>
    <w:rsid w:val="00C13F65"/>
    <w:rsid w:val="00C929BA"/>
    <w:rsid w:val="00CD683D"/>
    <w:rsid w:val="00CD76B2"/>
    <w:rsid w:val="00CF554C"/>
    <w:rsid w:val="00D67EB1"/>
    <w:rsid w:val="00D86C6A"/>
    <w:rsid w:val="00D9641B"/>
    <w:rsid w:val="00DA633D"/>
    <w:rsid w:val="00DA6FE9"/>
    <w:rsid w:val="00DC40B4"/>
    <w:rsid w:val="00DF3369"/>
    <w:rsid w:val="00E13EBB"/>
    <w:rsid w:val="00E20DE2"/>
    <w:rsid w:val="00E3413C"/>
    <w:rsid w:val="00E43F29"/>
    <w:rsid w:val="00E44821"/>
    <w:rsid w:val="00E51BB7"/>
    <w:rsid w:val="00EA2216"/>
    <w:rsid w:val="00F03B55"/>
    <w:rsid w:val="00F07A35"/>
    <w:rsid w:val="00F67188"/>
    <w:rsid w:val="00F8383F"/>
    <w:rsid w:val="00F90B97"/>
    <w:rsid w:val="00FB4A7E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5D28"/>
  <w15:docId w15:val="{983E3F62-4DE3-4C2B-8B9D-220C8B98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2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2AC8"/>
    <w:rPr>
      <w:color w:val="0000FF" w:themeColor="hyperlink"/>
      <w:u w:val="single"/>
    </w:rPr>
  </w:style>
  <w:style w:type="paragraph" w:styleId="a5">
    <w:name w:val="Body Text"/>
    <w:basedOn w:val="a"/>
    <w:link w:val="a6"/>
    <w:rsid w:val="00FB4A7E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FB4A7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F9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4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4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chnp@mail.ru" TargetMode="External"/><Relationship Id="rId5" Type="http://schemas.openxmlformats.org/officeDocument/2006/relationships/hyperlink" Target="mailto:uochn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7</cp:revision>
  <cp:lastPrinted>2020-10-09T02:23:00Z</cp:lastPrinted>
  <dcterms:created xsi:type="dcterms:W3CDTF">2020-10-09T01:23:00Z</dcterms:created>
  <dcterms:modified xsi:type="dcterms:W3CDTF">2020-10-09T02:24:00Z</dcterms:modified>
</cp:coreProperties>
</file>